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5BB" w:rsidRPr="006C1997" w:rsidRDefault="006B65BB" w:rsidP="007A6D47">
      <w:pPr>
        <w:pStyle w:val="a3"/>
        <w:ind w:left="6379" w:firstLine="6"/>
        <w:jc w:val="both"/>
        <w:rPr>
          <w:sz w:val="24"/>
          <w:szCs w:val="24"/>
          <w:lang w:val="ky-KG"/>
        </w:rPr>
      </w:pPr>
      <w:r w:rsidRPr="006C1997">
        <w:rPr>
          <w:sz w:val="24"/>
          <w:szCs w:val="24"/>
          <w:lang w:val="ky-KG"/>
        </w:rPr>
        <w:t>Кыргыз Республикасынын Шайлоо жана референдум өткөрүү боюнча борбордук комиссиясынын</w:t>
      </w:r>
    </w:p>
    <w:p w:rsidR="006B65BB" w:rsidRPr="006C1997" w:rsidRDefault="006B65BB" w:rsidP="007A6D47">
      <w:pPr>
        <w:pStyle w:val="a3"/>
        <w:ind w:left="6379" w:firstLine="0"/>
        <w:jc w:val="both"/>
        <w:rPr>
          <w:color w:val="000000"/>
          <w:sz w:val="24"/>
          <w:szCs w:val="24"/>
          <w:lang w:val="ky-KG"/>
        </w:rPr>
      </w:pPr>
      <w:r w:rsidRPr="006C1997">
        <w:rPr>
          <w:color w:val="000000"/>
          <w:sz w:val="24"/>
          <w:szCs w:val="24"/>
          <w:lang w:val="ky-KG"/>
        </w:rPr>
        <w:t xml:space="preserve">2018-жылдын </w:t>
      </w:r>
      <w:r w:rsidR="00B63F37">
        <w:rPr>
          <w:color w:val="000000"/>
          <w:sz w:val="24"/>
          <w:szCs w:val="24"/>
          <w:lang w:val="ky-KG"/>
        </w:rPr>
        <w:t>30</w:t>
      </w:r>
      <w:r w:rsidRPr="006C1997">
        <w:rPr>
          <w:color w:val="000000"/>
          <w:sz w:val="24"/>
          <w:szCs w:val="24"/>
          <w:lang w:val="ky-KG"/>
        </w:rPr>
        <w:t>-</w:t>
      </w:r>
      <w:r w:rsidR="00582C14">
        <w:rPr>
          <w:color w:val="000000"/>
          <w:sz w:val="24"/>
          <w:szCs w:val="24"/>
          <w:lang w:val="ky-KG"/>
        </w:rPr>
        <w:t>марты</w:t>
      </w:r>
    </w:p>
    <w:p w:rsidR="006B65BB" w:rsidRPr="006C1997" w:rsidRDefault="00B63F37" w:rsidP="007A6D47">
      <w:pPr>
        <w:pStyle w:val="a3"/>
        <w:ind w:left="6379" w:firstLine="0"/>
        <w:jc w:val="both"/>
        <w:rPr>
          <w:color w:val="000000"/>
          <w:sz w:val="24"/>
          <w:szCs w:val="24"/>
          <w:lang w:val="ky-KG"/>
        </w:rPr>
      </w:pPr>
      <w:r>
        <w:rPr>
          <w:color w:val="000000"/>
          <w:sz w:val="24"/>
          <w:szCs w:val="24"/>
          <w:lang w:val="ky-KG"/>
        </w:rPr>
        <w:t>№ 69</w:t>
      </w:r>
      <w:r w:rsidR="006B65BB" w:rsidRPr="006C1997">
        <w:rPr>
          <w:color w:val="000000"/>
          <w:sz w:val="24"/>
          <w:szCs w:val="24"/>
          <w:lang w:val="ky-KG"/>
        </w:rPr>
        <w:t xml:space="preserve"> токтомунун 1-тиркемеси</w:t>
      </w:r>
    </w:p>
    <w:p w:rsidR="006B65BB" w:rsidRDefault="006B65BB" w:rsidP="006B65BB">
      <w:pPr>
        <w:pStyle w:val="a3"/>
        <w:jc w:val="center"/>
        <w:rPr>
          <w:b/>
          <w:color w:val="000000"/>
          <w:sz w:val="24"/>
          <w:szCs w:val="24"/>
          <w:lang w:val="ky-KG"/>
        </w:rPr>
      </w:pPr>
    </w:p>
    <w:p w:rsidR="0018468D" w:rsidRPr="006C1997" w:rsidRDefault="0018468D" w:rsidP="006B65BB">
      <w:pPr>
        <w:pStyle w:val="a3"/>
        <w:jc w:val="center"/>
        <w:rPr>
          <w:b/>
          <w:color w:val="000000"/>
          <w:sz w:val="24"/>
          <w:szCs w:val="24"/>
          <w:lang w:val="ky-KG"/>
        </w:rPr>
      </w:pPr>
    </w:p>
    <w:p w:rsidR="006B65BB" w:rsidRPr="006C1997" w:rsidRDefault="006B65BB" w:rsidP="006B65BB">
      <w:pPr>
        <w:pStyle w:val="a3"/>
        <w:jc w:val="center"/>
        <w:rPr>
          <w:b/>
          <w:color w:val="000000"/>
          <w:sz w:val="24"/>
          <w:szCs w:val="24"/>
          <w:lang w:val="ky-KG"/>
        </w:rPr>
      </w:pPr>
      <w:r w:rsidRPr="006C1997">
        <w:rPr>
          <w:b/>
          <w:color w:val="000000"/>
          <w:sz w:val="24"/>
          <w:szCs w:val="24"/>
          <w:lang w:val="ky-KG"/>
        </w:rPr>
        <w:t>Депутаттык ыйгарым укуктары мөөнөтүнөн мурда токтотулган</w:t>
      </w:r>
    </w:p>
    <w:p w:rsidR="006B65BB" w:rsidRDefault="006B65BB" w:rsidP="006B65BB">
      <w:pPr>
        <w:pStyle w:val="a3"/>
        <w:jc w:val="center"/>
        <w:rPr>
          <w:b/>
          <w:color w:val="000000"/>
          <w:sz w:val="24"/>
          <w:szCs w:val="24"/>
          <w:lang w:val="ky-KG"/>
        </w:rPr>
      </w:pPr>
      <w:r w:rsidRPr="006C1997">
        <w:rPr>
          <w:b/>
          <w:color w:val="000000"/>
          <w:sz w:val="24"/>
          <w:szCs w:val="24"/>
        </w:rPr>
        <w:t xml:space="preserve">жергиликтүү кеңештердин депутаттарынын </w:t>
      </w:r>
      <w:proofErr w:type="spellStart"/>
      <w:r w:rsidRPr="006C1997">
        <w:rPr>
          <w:b/>
          <w:color w:val="000000"/>
          <w:sz w:val="24"/>
          <w:szCs w:val="24"/>
        </w:rPr>
        <w:t>тизмеси</w:t>
      </w:r>
      <w:proofErr w:type="spellEnd"/>
    </w:p>
    <w:p w:rsidR="006B65BB" w:rsidRPr="006A3DE2" w:rsidRDefault="006B65BB" w:rsidP="006B65BB">
      <w:pPr>
        <w:pStyle w:val="a3"/>
        <w:jc w:val="center"/>
        <w:rPr>
          <w:b/>
          <w:color w:val="000000"/>
          <w:sz w:val="24"/>
          <w:szCs w:val="24"/>
          <w:lang w:val="ky-KG"/>
        </w:rPr>
      </w:pPr>
    </w:p>
    <w:tbl>
      <w:tblPr>
        <w:tblW w:w="1077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/>
      </w:tblPr>
      <w:tblGrid>
        <w:gridCol w:w="567"/>
        <w:gridCol w:w="1843"/>
        <w:gridCol w:w="2977"/>
        <w:gridCol w:w="3402"/>
        <w:gridCol w:w="1984"/>
      </w:tblGrid>
      <w:tr w:rsidR="006B65BB" w:rsidRPr="006C1997" w:rsidTr="00506DBE">
        <w:trPr>
          <w:trHeight w:val="2032"/>
        </w:trPr>
        <w:tc>
          <w:tcPr>
            <w:tcW w:w="567" w:type="dxa"/>
            <w:hideMark/>
          </w:tcPr>
          <w:p w:rsidR="006B65BB" w:rsidRPr="006C1997" w:rsidRDefault="006B65BB" w:rsidP="00582C14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6C1997">
              <w:rPr>
                <w:sz w:val="24"/>
                <w:szCs w:val="24"/>
              </w:rPr>
              <w:t>№</w:t>
            </w:r>
          </w:p>
        </w:tc>
        <w:tc>
          <w:tcPr>
            <w:tcW w:w="1843" w:type="dxa"/>
            <w:hideMark/>
          </w:tcPr>
          <w:p w:rsidR="006B65BB" w:rsidRPr="00352B3D" w:rsidRDefault="006B65BB" w:rsidP="00582C14">
            <w:pPr>
              <w:pStyle w:val="a3"/>
              <w:ind w:firstLine="0"/>
              <w:jc w:val="center"/>
              <w:rPr>
                <w:b/>
                <w:sz w:val="24"/>
                <w:szCs w:val="24"/>
              </w:rPr>
            </w:pPr>
            <w:r w:rsidRPr="00352B3D">
              <w:rPr>
                <w:b/>
                <w:sz w:val="24"/>
                <w:szCs w:val="24"/>
              </w:rPr>
              <w:t xml:space="preserve">Жергиликтүү кеңештердин </w:t>
            </w:r>
            <w:proofErr w:type="spellStart"/>
            <w:r w:rsidRPr="00352B3D">
              <w:rPr>
                <w:b/>
                <w:sz w:val="24"/>
                <w:szCs w:val="24"/>
              </w:rPr>
              <w:t>аталыштары</w:t>
            </w:r>
            <w:proofErr w:type="spellEnd"/>
          </w:p>
        </w:tc>
        <w:tc>
          <w:tcPr>
            <w:tcW w:w="2977" w:type="dxa"/>
            <w:hideMark/>
          </w:tcPr>
          <w:p w:rsidR="006B65BB" w:rsidRDefault="006B65BB" w:rsidP="00582C14">
            <w:pPr>
              <w:pStyle w:val="a3"/>
              <w:ind w:firstLine="0"/>
              <w:jc w:val="center"/>
              <w:rPr>
                <w:b/>
                <w:sz w:val="24"/>
                <w:szCs w:val="24"/>
              </w:rPr>
            </w:pPr>
            <w:r w:rsidRPr="00352B3D">
              <w:rPr>
                <w:b/>
                <w:sz w:val="24"/>
                <w:szCs w:val="24"/>
              </w:rPr>
              <w:t xml:space="preserve">Депутаттык ыйгарым укуктары мөөнөтүнөн мурда </w:t>
            </w:r>
            <w:proofErr w:type="spellStart"/>
            <w:r w:rsidRPr="00352B3D">
              <w:rPr>
                <w:b/>
                <w:sz w:val="24"/>
                <w:szCs w:val="24"/>
              </w:rPr>
              <w:t>токтотулган</w:t>
            </w:r>
            <w:proofErr w:type="spellEnd"/>
            <w:r w:rsidRPr="00352B3D">
              <w:rPr>
                <w:b/>
                <w:sz w:val="24"/>
                <w:szCs w:val="24"/>
              </w:rPr>
              <w:t xml:space="preserve"> жергиликтүү кеңештердин депутаттарынын</w:t>
            </w:r>
          </w:p>
          <w:p w:rsidR="006B65BB" w:rsidRPr="00352B3D" w:rsidRDefault="006B65BB" w:rsidP="00582C14">
            <w:pPr>
              <w:pStyle w:val="a3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Ф.А.А</w:t>
            </w:r>
            <w:r w:rsidRPr="00352B3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402" w:type="dxa"/>
            <w:hideMark/>
          </w:tcPr>
          <w:p w:rsidR="006B65BB" w:rsidRPr="00352B3D" w:rsidRDefault="006B65BB" w:rsidP="00582C14">
            <w:pPr>
              <w:pStyle w:val="a3"/>
              <w:ind w:firstLine="0"/>
              <w:jc w:val="center"/>
              <w:rPr>
                <w:b/>
                <w:sz w:val="24"/>
                <w:szCs w:val="24"/>
              </w:rPr>
            </w:pPr>
            <w:r w:rsidRPr="00352B3D">
              <w:rPr>
                <w:b/>
                <w:sz w:val="24"/>
                <w:szCs w:val="24"/>
              </w:rPr>
              <w:t xml:space="preserve">Ыйгарым </w:t>
            </w:r>
            <w:proofErr w:type="spellStart"/>
            <w:r w:rsidRPr="00352B3D">
              <w:rPr>
                <w:b/>
                <w:sz w:val="24"/>
                <w:szCs w:val="24"/>
              </w:rPr>
              <w:t>укугунун</w:t>
            </w:r>
            <w:proofErr w:type="spellEnd"/>
            <w:r w:rsidRPr="00352B3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52B3D">
              <w:rPr>
                <w:b/>
                <w:sz w:val="24"/>
                <w:szCs w:val="24"/>
              </w:rPr>
              <w:t>токтотулушунун</w:t>
            </w:r>
            <w:proofErr w:type="spellEnd"/>
            <w:r w:rsidRPr="00352B3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52B3D">
              <w:rPr>
                <w:b/>
                <w:sz w:val="24"/>
                <w:szCs w:val="24"/>
              </w:rPr>
              <w:t>себеби</w:t>
            </w:r>
            <w:proofErr w:type="spellEnd"/>
          </w:p>
        </w:tc>
        <w:tc>
          <w:tcPr>
            <w:tcW w:w="1984" w:type="dxa"/>
            <w:hideMark/>
          </w:tcPr>
          <w:p w:rsidR="004A4B68" w:rsidRDefault="006B65BB" w:rsidP="0039607E">
            <w:pPr>
              <w:pStyle w:val="a3"/>
              <w:ind w:firstLine="0"/>
              <w:jc w:val="center"/>
              <w:rPr>
                <w:b/>
                <w:sz w:val="24"/>
                <w:szCs w:val="24"/>
              </w:rPr>
            </w:pPr>
            <w:r w:rsidRPr="00352B3D">
              <w:rPr>
                <w:b/>
                <w:sz w:val="24"/>
                <w:szCs w:val="24"/>
              </w:rPr>
              <w:t>Депутат</w:t>
            </w:r>
            <w:r w:rsidRPr="00352B3D">
              <w:rPr>
                <w:b/>
                <w:sz w:val="24"/>
                <w:szCs w:val="24"/>
                <w:lang w:val="ky-KG"/>
              </w:rPr>
              <w:t>тын</w:t>
            </w:r>
            <w:r w:rsidRPr="00352B3D">
              <w:rPr>
                <w:b/>
                <w:sz w:val="24"/>
                <w:szCs w:val="24"/>
              </w:rPr>
              <w:t xml:space="preserve"> ыйгарым укуктарын м</w:t>
            </w:r>
            <w:r w:rsidRPr="00352B3D">
              <w:rPr>
                <w:b/>
                <w:sz w:val="24"/>
                <w:szCs w:val="24"/>
                <w:lang w:val="ky-KG"/>
              </w:rPr>
              <w:t>өөнөтүнөн мурда токтотуу боюнча</w:t>
            </w:r>
            <w:r w:rsidRPr="00352B3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52B3D">
              <w:rPr>
                <w:b/>
                <w:sz w:val="24"/>
                <w:szCs w:val="24"/>
              </w:rPr>
              <w:t>АШКнын</w:t>
            </w:r>
            <w:proofErr w:type="spellEnd"/>
            <w:r w:rsidRPr="00352B3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52B3D">
              <w:rPr>
                <w:b/>
                <w:sz w:val="24"/>
                <w:szCs w:val="24"/>
              </w:rPr>
              <w:t>чечиминин</w:t>
            </w:r>
            <w:proofErr w:type="spellEnd"/>
            <w:r w:rsidRPr="00352B3D">
              <w:rPr>
                <w:b/>
                <w:sz w:val="24"/>
                <w:szCs w:val="24"/>
              </w:rPr>
              <w:t xml:space="preserve"> </w:t>
            </w:r>
          </w:p>
          <w:p w:rsidR="006B65BB" w:rsidRPr="00352B3D" w:rsidRDefault="006B65BB" w:rsidP="0039607E">
            <w:pPr>
              <w:pStyle w:val="a3"/>
              <w:ind w:firstLine="0"/>
              <w:jc w:val="center"/>
              <w:rPr>
                <w:b/>
                <w:sz w:val="24"/>
                <w:szCs w:val="24"/>
              </w:rPr>
            </w:pPr>
            <w:r w:rsidRPr="00352B3D">
              <w:rPr>
                <w:b/>
                <w:sz w:val="24"/>
                <w:szCs w:val="24"/>
              </w:rPr>
              <w:t>№ жана датасы</w:t>
            </w:r>
          </w:p>
        </w:tc>
      </w:tr>
      <w:tr w:rsidR="006B65BB" w:rsidRPr="006C1997" w:rsidTr="00506DBE">
        <w:trPr>
          <w:trHeight w:val="273"/>
        </w:trPr>
        <w:tc>
          <w:tcPr>
            <w:tcW w:w="10773" w:type="dxa"/>
            <w:gridSpan w:val="5"/>
            <w:hideMark/>
          </w:tcPr>
          <w:p w:rsidR="006B65BB" w:rsidRPr="006C1997" w:rsidRDefault="006A042E" w:rsidP="006A042E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 xml:space="preserve">Талас </w:t>
            </w:r>
            <w:r w:rsidR="006B65BB" w:rsidRPr="006C1997">
              <w:rPr>
                <w:b/>
                <w:sz w:val="24"/>
                <w:szCs w:val="24"/>
                <w:lang w:val="ky-KG"/>
              </w:rPr>
              <w:t>об</w:t>
            </w:r>
            <w:r w:rsidR="006B65BB">
              <w:rPr>
                <w:b/>
                <w:sz w:val="24"/>
                <w:szCs w:val="24"/>
                <w:lang w:val="ky-KG"/>
              </w:rPr>
              <w:t>лусу</w:t>
            </w:r>
          </w:p>
        </w:tc>
      </w:tr>
      <w:tr w:rsidR="006B65BB" w:rsidRPr="00283721" w:rsidTr="00506DBE">
        <w:trPr>
          <w:trHeight w:val="273"/>
        </w:trPr>
        <w:tc>
          <w:tcPr>
            <w:tcW w:w="10773" w:type="dxa"/>
            <w:gridSpan w:val="5"/>
            <w:hideMark/>
          </w:tcPr>
          <w:p w:rsidR="006B65BB" w:rsidRPr="00A02DAB" w:rsidRDefault="006A042E" w:rsidP="00F4203A">
            <w:pPr>
              <w:pStyle w:val="a3"/>
              <w:ind w:firstLine="0"/>
              <w:jc w:val="both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Талас</w:t>
            </w:r>
            <w:r w:rsidR="006B65BB">
              <w:rPr>
                <w:b/>
                <w:sz w:val="24"/>
                <w:szCs w:val="24"/>
                <w:lang w:val="ky-KG"/>
              </w:rPr>
              <w:t xml:space="preserve"> шаары</w:t>
            </w:r>
          </w:p>
        </w:tc>
      </w:tr>
      <w:tr w:rsidR="006234CD" w:rsidRPr="00283721" w:rsidTr="00506DBE">
        <w:trPr>
          <w:trHeight w:val="273"/>
        </w:trPr>
        <w:tc>
          <w:tcPr>
            <w:tcW w:w="567" w:type="dxa"/>
            <w:hideMark/>
          </w:tcPr>
          <w:p w:rsidR="006234CD" w:rsidRPr="00283721" w:rsidRDefault="00DF576A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</w:t>
            </w:r>
            <w:r w:rsidR="009F62FE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1843" w:type="dxa"/>
            <w:hideMark/>
          </w:tcPr>
          <w:p w:rsidR="006234CD" w:rsidRPr="00283721" w:rsidRDefault="006A042E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Талас</w:t>
            </w:r>
            <w:r w:rsidR="006234CD">
              <w:rPr>
                <w:sz w:val="24"/>
                <w:szCs w:val="24"/>
                <w:lang w:val="ky-KG"/>
              </w:rPr>
              <w:t xml:space="preserve"> шаардык</w:t>
            </w:r>
          </w:p>
        </w:tc>
        <w:tc>
          <w:tcPr>
            <w:tcW w:w="2977" w:type="dxa"/>
            <w:hideMark/>
          </w:tcPr>
          <w:p w:rsidR="006234CD" w:rsidRPr="00283721" w:rsidRDefault="006A042E" w:rsidP="006234C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Аблабеков Памир Суеркулович (“Республика-Ата-Журт”</w:t>
            </w:r>
            <w:r w:rsidR="006234CD">
              <w:rPr>
                <w:sz w:val="24"/>
                <w:szCs w:val="24"/>
                <w:lang w:val="ky-KG"/>
              </w:rPr>
              <w:t xml:space="preserve"> деп.фракция</w:t>
            </w:r>
            <w:r>
              <w:rPr>
                <w:sz w:val="24"/>
                <w:szCs w:val="24"/>
                <w:lang w:val="ky-KG"/>
              </w:rPr>
              <w:t>сы</w:t>
            </w:r>
            <w:r w:rsidR="006234CD">
              <w:rPr>
                <w:sz w:val="24"/>
                <w:szCs w:val="24"/>
                <w:lang w:val="ky-KG"/>
              </w:rPr>
              <w:t>)</w:t>
            </w:r>
          </w:p>
        </w:tc>
        <w:tc>
          <w:tcPr>
            <w:tcW w:w="3402" w:type="dxa"/>
            <w:hideMark/>
          </w:tcPr>
          <w:p w:rsidR="006234CD" w:rsidRPr="00506DBE" w:rsidRDefault="006A042E" w:rsidP="00506DBE">
            <w:pPr>
              <w:pStyle w:val="a3"/>
              <w:ind w:firstLine="0"/>
              <w:rPr>
                <w:sz w:val="22"/>
                <w:lang w:val="ky-KG"/>
              </w:rPr>
            </w:pPr>
            <w:r w:rsidRPr="00506DBE">
              <w:rPr>
                <w:sz w:val="22"/>
                <w:lang w:val="ky-KG"/>
              </w:rPr>
              <w:t>Соттолгондугуна байланыштуу.</w:t>
            </w:r>
          </w:p>
          <w:p w:rsidR="004A26DD" w:rsidRPr="00506DBE" w:rsidRDefault="0016301F" w:rsidP="00506DBE">
            <w:pPr>
              <w:pStyle w:val="a3"/>
              <w:ind w:firstLine="0"/>
              <w:rPr>
                <w:sz w:val="22"/>
                <w:lang w:val="ky-KG"/>
              </w:rPr>
            </w:pPr>
            <w:r w:rsidRPr="00506DBE">
              <w:rPr>
                <w:sz w:val="22"/>
                <w:lang w:val="ky-KG"/>
              </w:rPr>
              <w:t xml:space="preserve">Кыргыз Республикасынын “Жергиликтүү кеңештердин депутаттарын шайлоо жөнүндө” Мыйзамынын 52-беренесинин </w:t>
            </w:r>
          </w:p>
          <w:p w:rsidR="004A26DD" w:rsidRPr="00506DBE" w:rsidRDefault="00523FDC" w:rsidP="00506DBE">
            <w:pPr>
              <w:pStyle w:val="a3"/>
              <w:ind w:firstLine="0"/>
              <w:rPr>
                <w:sz w:val="22"/>
                <w:lang w:val="ky-KG"/>
              </w:rPr>
            </w:pPr>
            <w:r>
              <w:rPr>
                <w:sz w:val="22"/>
                <w:lang w:val="ky-KG"/>
              </w:rPr>
              <w:t xml:space="preserve">2-бөлүгүнүн </w:t>
            </w:r>
            <w:r w:rsidR="0048406B">
              <w:rPr>
                <w:sz w:val="22"/>
                <w:lang w:val="ky-KG"/>
              </w:rPr>
              <w:t>5-пунктуна, К</w:t>
            </w:r>
            <w:r w:rsidR="0016301F" w:rsidRPr="00506DBE">
              <w:rPr>
                <w:sz w:val="22"/>
                <w:lang w:val="ky-KG"/>
              </w:rPr>
              <w:t>ыргыз Республикасынын “Жергиликтүү ке</w:t>
            </w:r>
            <w:r w:rsidR="0048406B">
              <w:rPr>
                <w:sz w:val="22"/>
                <w:lang w:val="ky-KG"/>
              </w:rPr>
              <w:t xml:space="preserve">ңешинин </w:t>
            </w:r>
            <w:r w:rsidR="0016301F" w:rsidRPr="00506DBE">
              <w:rPr>
                <w:sz w:val="22"/>
                <w:lang w:val="ky-KG"/>
              </w:rPr>
              <w:t>д</w:t>
            </w:r>
            <w:r w:rsidR="0048406B">
              <w:rPr>
                <w:sz w:val="22"/>
                <w:lang w:val="ky-KG"/>
              </w:rPr>
              <w:t>епутаттарынын статусу жөнүндө” М</w:t>
            </w:r>
            <w:r w:rsidR="0016301F" w:rsidRPr="00506DBE">
              <w:rPr>
                <w:sz w:val="22"/>
                <w:lang w:val="ky-KG"/>
              </w:rPr>
              <w:t xml:space="preserve">ыйзамынын </w:t>
            </w:r>
          </w:p>
          <w:p w:rsidR="004A26DD" w:rsidRPr="00506DBE" w:rsidRDefault="0016301F" w:rsidP="00506DBE">
            <w:pPr>
              <w:pStyle w:val="a3"/>
              <w:ind w:firstLine="0"/>
              <w:rPr>
                <w:sz w:val="22"/>
                <w:lang w:val="ky-KG"/>
              </w:rPr>
            </w:pPr>
            <w:r w:rsidRPr="00506DBE">
              <w:rPr>
                <w:sz w:val="22"/>
                <w:lang w:val="ky-KG"/>
              </w:rPr>
              <w:t>3-беренесинин 5-абзацына</w:t>
            </w:r>
            <w:r w:rsidR="004A26DD" w:rsidRPr="00506DBE">
              <w:rPr>
                <w:sz w:val="22"/>
                <w:lang w:val="ky-KG"/>
              </w:rPr>
              <w:t xml:space="preserve">, </w:t>
            </w:r>
            <w:r w:rsidRPr="00506DBE">
              <w:rPr>
                <w:sz w:val="22"/>
                <w:lang w:val="ky-KG"/>
              </w:rPr>
              <w:t>Кыргыз Республикасынын “Жергиликтүү</w:t>
            </w:r>
            <w:r w:rsidR="00506DBE">
              <w:rPr>
                <w:sz w:val="22"/>
                <w:lang w:val="ky-KG"/>
              </w:rPr>
              <w:t xml:space="preserve"> өз алдынча башкаруу жөнүндө” </w:t>
            </w:r>
            <w:r w:rsidRPr="00506DBE">
              <w:rPr>
                <w:sz w:val="22"/>
                <w:lang w:val="ky-KG"/>
              </w:rPr>
              <w:t>Мыйзамынын 24-берен</w:t>
            </w:r>
            <w:r w:rsidR="004A26DD" w:rsidRPr="00506DBE">
              <w:rPr>
                <w:sz w:val="22"/>
                <w:lang w:val="ky-KG"/>
              </w:rPr>
              <w:t xml:space="preserve">есинин </w:t>
            </w:r>
          </w:p>
          <w:p w:rsidR="0016301F" w:rsidRPr="00506DBE" w:rsidRDefault="0048406B" w:rsidP="00506DBE">
            <w:pPr>
              <w:pStyle w:val="a3"/>
              <w:ind w:firstLine="0"/>
              <w:rPr>
                <w:sz w:val="22"/>
                <w:lang w:val="ky-KG"/>
              </w:rPr>
            </w:pPr>
            <w:r>
              <w:rPr>
                <w:sz w:val="22"/>
                <w:lang w:val="ky-KG"/>
              </w:rPr>
              <w:t>8-пунктуна</w:t>
            </w:r>
            <w:r w:rsidR="0016301F" w:rsidRPr="00506DBE">
              <w:rPr>
                <w:sz w:val="22"/>
                <w:lang w:val="ky-KG"/>
              </w:rPr>
              <w:t xml:space="preserve"> ылайык.</w:t>
            </w:r>
          </w:p>
        </w:tc>
        <w:tc>
          <w:tcPr>
            <w:tcW w:w="1984" w:type="dxa"/>
            <w:hideMark/>
          </w:tcPr>
          <w:p w:rsidR="006234CD" w:rsidRPr="006C1997" w:rsidRDefault="006234CD" w:rsidP="00F4203A">
            <w:pPr>
              <w:pStyle w:val="a3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№</w:t>
            </w:r>
            <w:r w:rsidR="006A042E">
              <w:rPr>
                <w:sz w:val="24"/>
                <w:szCs w:val="24"/>
                <w:lang w:val="ky-KG"/>
              </w:rPr>
              <w:t>4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6234CD" w:rsidRDefault="007A6D47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09</w:t>
            </w:r>
            <w:r w:rsidR="006234CD" w:rsidRPr="006C1997">
              <w:rPr>
                <w:sz w:val="24"/>
                <w:szCs w:val="24"/>
                <w:lang w:val="ky-KG"/>
              </w:rPr>
              <w:t>.0</w:t>
            </w:r>
            <w:r w:rsidR="006234CD">
              <w:rPr>
                <w:sz w:val="24"/>
                <w:szCs w:val="24"/>
                <w:lang w:val="ky-KG"/>
              </w:rPr>
              <w:t>2.2018-ж</w:t>
            </w:r>
            <w:r w:rsidR="006234CD" w:rsidRPr="006C1997">
              <w:rPr>
                <w:sz w:val="24"/>
                <w:szCs w:val="24"/>
                <w:lang w:val="ky-KG"/>
              </w:rPr>
              <w:t>.</w:t>
            </w:r>
          </w:p>
        </w:tc>
      </w:tr>
      <w:tr w:rsidR="003B7CFA" w:rsidRPr="00283721" w:rsidTr="00506DBE">
        <w:trPr>
          <w:trHeight w:val="273"/>
        </w:trPr>
        <w:tc>
          <w:tcPr>
            <w:tcW w:w="10773" w:type="dxa"/>
            <w:gridSpan w:val="5"/>
            <w:hideMark/>
          </w:tcPr>
          <w:p w:rsidR="003B7CFA" w:rsidRPr="006C1997" w:rsidRDefault="003B7CFA" w:rsidP="00CD4978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Жалал-Абад</w:t>
            </w:r>
            <w:r w:rsidRPr="006C1997">
              <w:rPr>
                <w:b/>
                <w:sz w:val="24"/>
                <w:szCs w:val="24"/>
                <w:lang w:val="ky-KG"/>
              </w:rPr>
              <w:t xml:space="preserve"> обл</w:t>
            </w:r>
            <w:r>
              <w:rPr>
                <w:b/>
                <w:sz w:val="24"/>
                <w:szCs w:val="24"/>
                <w:lang w:val="ky-KG"/>
              </w:rPr>
              <w:t>усу</w:t>
            </w:r>
          </w:p>
        </w:tc>
      </w:tr>
      <w:tr w:rsidR="003B7CFA" w:rsidRPr="00283721" w:rsidTr="00506DBE">
        <w:trPr>
          <w:trHeight w:val="273"/>
        </w:trPr>
        <w:tc>
          <w:tcPr>
            <w:tcW w:w="10773" w:type="dxa"/>
            <w:gridSpan w:val="5"/>
            <w:hideMark/>
          </w:tcPr>
          <w:p w:rsidR="003B7CFA" w:rsidRPr="006C1997" w:rsidRDefault="008E2F87" w:rsidP="008E2F87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 xml:space="preserve">Майлуу-Суу шаары </w:t>
            </w:r>
          </w:p>
        </w:tc>
      </w:tr>
      <w:tr w:rsidR="003B7CFA" w:rsidRPr="00283721" w:rsidTr="00506DBE">
        <w:trPr>
          <w:trHeight w:val="273"/>
        </w:trPr>
        <w:tc>
          <w:tcPr>
            <w:tcW w:w="567" w:type="dxa"/>
            <w:hideMark/>
          </w:tcPr>
          <w:p w:rsidR="003B7CFA" w:rsidRDefault="009F62FE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2.</w:t>
            </w:r>
          </w:p>
        </w:tc>
        <w:tc>
          <w:tcPr>
            <w:tcW w:w="1843" w:type="dxa"/>
            <w:hideMark/>
          </w:tcPr>
          <w:p w:rsidR="003B7CFA" w:rsidRDefault="008E2F87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Майлуу-Суу шаардык</w:t>
            </w:r>
          </w:p>
        </w:tc>
        <w:tc>
          <w:tcPr>
            <w:tcW w:w="2977" w:type="dxa"/>
            <w:hideMark/>
          </w:tcPr>
          <w:p w:rsidR="003B7CFA" w:rsidRDefault="003D5C9A" w:rsidP="006234C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Бакиров Талантбек Нышанбаевич</w:t>
            </w:r>
            <w:r w:rsidR="00713D59">
              <w:rPr>
                <w:sz w:val="24"/>
                <w:szCs w:val="24"/>
                <w:lang w:val="ky-KG"/>
              </w:rPr>
              <w:t xml:space="preserve"> </w:t>
            </w:r>
          </w:p>
          <w:p w:rsidR="00713D59" w:rsidRDefault="00713D59" w:rsidP="006234C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(“Ата-Мекен” деп.фракциясы)</w:t>
            </w:r>
          </w:p>
        </w:tc>
        <w:tc>
          <w:tcPr>
            <w:tcW w:w="3402" w:type="dxa"/>
            <w:hideMark/>
          </w:tcPr>
          <w:p w:rsidR="003B7CFA" w:rsidRPr="006C1997" w:rsidRDefault="003B7CFA" w:rsidP="00CD4978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6846DD">
              <w:rPr>
                <w:sz w:val="24"/>
                <w:szCs w:val="24"/>
                <w:lang w:val="ky-KG"/>
              </w:rPr>
              <w:t>Өз арызы</w:t>
            </w:r>
            <w:r>
              <w:rPr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1984" w:type="dxa"/>
            <w:hideMark/>
          </w:tcPr>
          <w:p w:rsidR="003B7CFA" w:rsidRPr="006C1997" w:rsidRDefault="003B7CFA" w:rsidP="00CD4978">
            <w:pPr>
              <w:pStyle w:val="a3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№</w:t>
            </w:r>
            <w:r w:rsidR="003D5C9A">
              <w:rPr>
                <w:sz w:val="24"/>
                <w:szCs w:val="24"/>
                <w:lang w:val="ky-KG"/>
              </w:rPr>
              <w:t>2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3B7CFA" w:rsidRDefault="003D5C9A" w:rsidP="00CD4978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26</w:t>
            </w:r>
            <w:r w:rsidR="003B7CFA" w:rsidRPr="006C1997">
              <w:rPr>
                <w:sz w:val="24"/>
                <w:szCs w:val="24"/>
                <w:lang w:val="ky-KG"/>
              </w:rPr>
              <w:t>.0</w:t>
            </w:r>
            <w:r w:rsidR="003B7CFA">
              <w:rPr>
                <w:sz w:val="24"/>
                <w:szCs w:val="24"/>
                <w:lang w:val="ky-KG"/>
              </w:rPr>
              <w:t>3.2018-ж</w:t>
            </w:r>
            <w:r w:rsidR="003B7CFA" w:rsidRPr="006C1997">
              <w:rPr>
                <w:sz w:val="24"/>
                <w:szCs w:val="24"/>
                <w:lang w:val="ky-KG"/>
              </w:rPr>
              <w:t>.</w:t>
            </w:r>
          </w:p>
        </w:tc>
      </w:tr>
    </w:tbl>
    <w:p w:rsidR="006B65BB" w:rsidRPr="006C1997" w:rsidRDefault="006B65BB" w:rsidP="00506DBE">
      <w:pPr>
        <w:pStyle w:val="a3"/>
        <w:ind w:firstLine="0"/>
        <w:jc w:val="both"/>
        <w:rPr>
          <w:sz w:val="24"/>
          <w:szCs w:val="24"/>
          <w:lang w:val="ky-KG"/>
        </w:rPr>
      </w:pPr>
    </w:p>
    <w:sectPr w:rsidR="006B65BB" w:rsidRPr="006C1997" w:rsidSect="00506DBE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3913B8"/>
    <w:multiLevelType w:val="hybridMultilevel"/>
    <w:tmpl w:val="B59831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65BB"/>
    <w:rsid w:val="00066C76"/>
    <w:rsid w:val="000748AE"/>
    <w:rsid w:val="00075519"/>
    <w:rsid w:val="000E2011"/>
    <w:rsid w:val="00145851"/>
    <w:rsid w:val="0016301F"/>
    <w:rsid w:val="0018468D"/>
    <w:rsid w:val="00265E3D"/>
    <w:rsid w:val="003262ED"/>
    <w:rsid w:val="00347F39"/>
    <w:rsid w:val="00395CCB"/>
    <w:rsid w:val="0039607E"/>
    <w:rsid w:val="003B7CFA"/>
    <w:rsid w:val="003D5C9A"/>
    <w:rsid w:val="00427C13"/>
    <w:rsid w:val="0048406B"/>
    <w:rsid w:val="004A26DD"/>
    <w:rsid w:val="004A4B68"/>
    <w:rsid w:val="004C5D7D"/>
    <w:rsid w:val="00506DBE"/>
    <w:rsid w:val="005107E6"/>
    <w:rsid w:val="00523FDC"/>
    <w:rsid w:val="00582C14"/>
    <w:rsid w:val="0059551C"/>
    <w:rsid w:val="005D1BA0"/>
    <w:rsid w:val="005D48EC"/>
    <w:rsid w:val="006234CD"/>
    <w:rsid w:val="006A042E"/>
    <w:rsid w:val="006B65BB"/>
    <w:rsid w:val="00702433"/>
    <w:rsid w:val="00713D59"/>
    <w:rsid w:val="007A6D47"/>
    <w:rsid w:val="008E01FC"/>
    <w:rsid w:val="008E2F87"/>
    <w:rsid w:val="0090197C"/>
    <w:rsid w:val="0096403F"/>
    <w:rsid w:val="00991BD2"/>
    <w:rsid w:val="009F62FE"/>
    <w:rsid w:val="00AE3536"/>
    <w:rsid w:val="00B1432A"/>
    <w:rsid w:val="00B63F37"/>
    <w:rsid w:val="00C86495"/>
    <w:rsid w:val="00DF2500"/>
    <w:rsid w:val="00DF576A"/>
    <w:rsid w:val="00E51A6F"/>
    <w:rsid w:val="00E73DA7"/>
    <w:rsid w:val="00EA55B2"/>
    <w:rsid w:val="00FD05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5BB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B65BB"/>
    <w:pPr>
      <w:spacing w:after="0" w:line="240" w:lineRule="auto"/>
      <w:ind w:firstLine="567"/>
    </w:pPr>
    <w:rPr>
      <w:rFonts w:ascii="Times New Roman" w:eastAsia="Calibri" w:hAnsi="Times New Roman" w:cs="Times New Roman"/>
      <w:sz w:val="20"/>
    </w:rPr>
  </w:style>
  <w:style w:type="character" w:customStyle="1" w:styleId="a4">
    <w:name w:val="Без интервала Знак"/>
    <w:basedOn w:val="a0"/>
    <w:link w:val="a3"/>
    <w:uiPriority w:val="1"/>
    <w:rsid w:val="006B65BB"/>
    <w:rPr>
      <w:rFonts w:ascii="Times New Roman" w:eastAsia="Calibri" w:hAnsi="Times New Roman" w:cs="Times New Roman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5BB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B65BB"/>
    <w:pPr>
      <w:spacing w:after="0" w:line="240" w:lineRule="auto"/>
      <w:ind w:firstLine="567"/>
    </w:pPr>
    <w:rPr>
      <w:rFonts w:ascii="Times New Roman" w:eastAsia="Calibri" w:hAnsi="Times New Roman" w:cs="Times New Roman"/>
      <w:sz w:val="20"/>
    </w:rPr>
  </w:style>
  <w:style w:type="character" w:customStyle="1" w:styleId="a4">
    <w:name w:val="Без интервала Знак"/>
    <w:basedOn w:val="a0"/>
    <w:link w:val="a3"/>
    <w:uiPriority w:val="1"/>
    <w:rsid w:val="006B65BB"/>
    <w:rPr>
      <w:rFonts w:ascii="Times New Roman" w:eastAsia="Calibri" w:hAnsi="Times New Roman" w:cs="Times New Roman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ЦИК КР</dc:creator>
  <cp:lastModifiedBy>МАРАТ</cp:lastModifiedBy>
  <cp:revision>33</cp:revision>
  <cp:lastPrinted>2018-03-29T03:48:00Z</cp:lastPrinted>
  <dcterms:created xsi:type="dcterms:W3CDTF">2018-03-02T07:58:00Z</dcterms:created>
  <dcterms:modified xsi:type="dcterms:W3CDTF">2018-03-30T03:36:00Z</dcterms:modified>
</cp:coreProperties>
</file>